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34F9A" w:rsidRDefault="00C34F9A" w:rsidP="00C34F9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9C4803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9C4803" w:rsidRPr="009C480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9C4803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9C4803" w:rsidRPr="009C480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D6EF2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6E7FA7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C480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34F9A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2023-12-27T12:07:00Z</dcterms:modified>
</cp:coreProperties>
</file>